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82B3" w14:textId="77777777" w:rsidR="00B76096" w:rsidRPr="00AF4364" w:rsidRDefault="00B76096" w:rsidP="00BA707E">
      <w:pPr>
        <w:pStyle w:val="Header"/>
        <w:tabs>
          <w:tab w:val="clear" w:pos="4153"/>
          <w:tab w:val="clear" w:pos="8306"/>
        </w:tabs>
        <w:ind w:right="-57"/>
        <w:jc w:val="center"/>
        <w:rPr>
          <w:i/>
          <w:color w:val="FF0000"/>
          <w:sz w:val="22"/>
          <w:szCs w:val="22"/>
        </w:rPr>
      </w:pPr>
    </w:p>
    <w:p w14:paraId="5097AB73" w14:textId="77777777" w:rsidR="00BA707E" w:rsidRPr="0023621D" w:rsidRDefault="00BA707E" w:rsidP="00BA707E">
      <w:pPr>
        <w:pStyle w:val="Header"/>
        <w:tabs>
          <w:tab w:val="clear" w:pos="4153"/>
          <w:tab w:val="clear" w:pos="8306"/>
        </w:tabs>
        <w:ind w:right="-57"/>
        <w:jc w:val="center"/>
      </w:pPr>
      <w:r w:rsidRPr="0023621D">
        <w:t>Kuldīgā</w:t>
      </w:r>
    </w:p>
    <w:p w14:paraId="65992AE0" w14:textId="77777777" w:rsidR="00BA707E" w:rsidRPr="00D47602" w:rsidRDefault="00BA707E" w:rsidP="00BA707E">
      <w:pPr>
        <w:pStyle w:val="Header"/>
        <w:tabs>
          <w:tab w:val="clear" w:pos="4153"/>
          <w:tab w:val="clear" w:pos="8306"/>
        </w:tabs>
        <w:jc w:val="center"/>
      </w:pPr>
    </w:p>
    <w:p w14:paraId="12FB418B" w14:textId="77777777" w:rsidR="00083850" w:rsidRDefault="00990F68" w:rsidP="0023621D">
      <w:pPr>
        <w:pStyle w:val="Header"/>
        <w:tabs>
          <w:tab w:val="clear" w:pos="8306"/>
          <w:tab w:val="right" w:pos="9063"/>
        </w:tabs>
        <w:ind w:right="-1054"/>
      </w:pPr>
      <w:r w:rsidRPr="000C14E1">
        <w:t>2</w:t>
      </w:r>
      <w:r w:rsidR="002345AF" w:rsidRPr="000C14E1">
        <w:t>6</w:t>
      </w:r>
      <w:r w:rsidR="000E6591" w:rsidRPr="000C14E1">
        <w:t>.</w:t>
      </w:r>
      <w:r w:rsidRPr="000C14E1">
        <w:t>05</w:t>
      </w:r>
      <w:r w:rsidR="00D17078" w:rsidRPr="000C14E1">
        <w:t>.20</w:t>
      </w:r>
      <w:r w:rsidR="009D534F" w:rsidRPr="000C14E1">
        <w:t>23</w:t>
      </w:r>
      <w:r w:rsidR="002A07FD" w:rsidRPr="00083850">
        <w:t>.</w:t>
      </w:r>
      <w:r w:rsidR="000E6591" w:rsidRPr="00083850">
        <w:t xml:space="preserve"> </w:t>
      </w:r>
    </w:p>
    <w:p w14:paraId="400EBF59" w14:textId="4DAD78AC" w:rsidR="002A07FD" w:rsidRPr="005B146A" w:rsidRDefault="002A07FD" w:rsidP="0023621D">
      <w:pPr>
        <w:pStyle w:val="Header"/>
        <w:tabs>
          <w:tab w:val="clear" w:pos="8306"/>
          <w:tab w:val="right" w:pos="9063"/>
        </w:tabs>
        <w:ind w:right="-1054"/>
        <w:rPr>
          <w:rStyle w:val="HTMLTypewriter"/>
          <w:rFonts w:ascii="Times New Roman" w:hAnsi="Times New Roman"/>
          <w:i/>
          <w:color w:val="FF0000"/>
          <w:sz w:val="24"/>
          <w:szCs w:val="24"/>
        </w:rPr>
      </w:pPr>
      <w:r w:rsidRPr="00083850">
        <w:t xml:space="preserve">Nr. </w:t>
      </w:r>
      <w:r w:rsidR="000E6591" w:rsidRPr="00083850">
        <w:t>1.6/</w:t>
      </w:r>
      <w:r w:rsidR="00083850" w:rsidRPr="00083850">
        <w:t>438</w:t>
      </w:r>
    </w:p>
    <w:p w14:paraId="10CF895C" w14:textId="77777777" w:rsidR="00B72D16" w:rsidRPr="00D47602" w:rsidRDefault="00B72D16" w:rsidP="002A07FD">
      <w:pPr>
        <w:shd w:val="clear" w:color="auto" w:fill="FFFFFF"/>
        <w:ind w:firstLine="342"/>
        <w:jc w:val="right"/>
        <w:rPr>
          <w:rStyle w:val="HTMLTypewriter"/>
          <w:rFonts w:ascii="Times New Roman" w:hAnsi="Times New Roman"/>
          <w:i/>
          <w:sz w:val="24"/>
          <w:szCs w:val="24"/>
        </w:rPr>
      </w:pPr>
    </w:p>
    <w:p w14:paraId="76CA4DCF" w14:textId="77777777" w:rsidR="005B146A" w:rsidRDefault="005B146A" w:rsidP="005B146A">
      <w:pPr>
        <w:jc w:val="center"/>
      </w:pPr>
      <w:r>
        <w:t>AICINĀJUMS</w:t>
      </w:r>
    </w:p>
    <w:p w14:paraId="4A17EA05" w14:textId="77777777" w:rsidR="005B146A" w:rsidRDefault="005B146A" w:rsidP="005B146A">
      <w:pPr>
        <w:jc w:val="center"/>
      </w:pPr>
    </w:p>
    <w:p w14:paraId="1279AA58" w14:textId="77777777" w:rsidR="005B146A" w:rsidRDefault="005B146A" w:rsidP="005B146A">
      <w:pPr>
        <w:jc w:val="center"/>
      </w:pPr>
    </w:p>
    <w:p w14:paraId="6088B45B" w14:textId="77777777" w:rsidR="005B146A" w:rsidRPr="007B23B2" w:rsidRDefault="005B146A" w:rsidP="005B146A">
      <w:pPr>
        <w:rPr>
          <w:b/>
          <w:bCs/>
          <w:i/>
          <w:iCs/>
        </w:rPr>
      </w:pPr>
      <w:r>
        <w:rPr>
          <w:b/>
          <w:bCs/>
          <w:i/>
          <w:iCs/>
        </w:rPr>
        <w:t>Par piedalīšanos elektroenerģijas piegādes cenu aptaujā</w:t>
      </w:r>
    </w:p>
    <w:p w14:paraId="777BDE59" w14:textId="77777777" w:rsidR="005B146A" w:rsidRPr="00362832" w:rsidRDefault="005B146A" w:rsidP="005B146A"/>
    <w:p w14:paraId="660DED9F" w14:textId="329B16CA" w:rsidR="005B146A" w:rsidRPr="00877068" w:rsidRDefault="005B146A" w:rsidP="005B146A">
      <w:pPr>
        <w:spacing w:line="276" w:lineRule="auto"/>
        <w:ind w:firstLine="567"/>
        <w:jc w:val="both"/>
        <w:rPr>
          <w:lang w:eastAsia="en-GB"/>
        </w:rPr>
      </w:pPr>
      <w:r w:rsidRPr="00877068">
        <w:rPr>
          <w:lang w:eastAsia="en-GB"/>
        </w:rPr>
        <w:t xml:space="preserve">SIA </w:t>
      </w:r>
      <w:r>
        <w:rPr>
          <w:lang w:eastAsia="en-GB"/>
        </w:rPr>
        <w:t>“Kuldīgas komunālie pakalpojumi</w:t>
      </w:r>
      <w:r w:rsidRPr="00877068">
        <w:rPr>
          <w:lang w:eastAsia="en-GB"/>
        </w:rPr>
        <w:t>”</w:t>
      </w:r>
      <w:r>
        <w:rPr>
          <w:lang w:eastAsia="en-GB"/>
        </w:rPr>
        <w:t xml:space="preserve"> </w:t>
      </w:r>
      <w:r w:rsidRPr="00877068">
        <w:rPr>
          <w:lang w:eastAsia="en-GB"/>
        </w:rPr>
        <w:t xml:space="preserve">aicina Jūs piedalīties cenu aptaujā par </w:t>
      </w:r>
      <w:r>
        <w:rPr>
          <w:lang w:eastAsia="en-GB"/>
        </w:rPr>
        <w:t>elektroenerģijas</w:t>
      </w:r>
      <w:r w:rsidRPr="00877068">
        <w:rPr>
          <w:lang w:eastAsia="en-GB"/>
        </w:rPr>
        <w:t xml:space="preserve"> piegādi.</w:t>
      </w:r>
    </w:p>
    <w:p w14:paraId="3F61DF2D" w14:textId="57F23BB0" w:rsidR="005B146A" w:rsidRDefault="005B146A" w:rsidP="005B146A">
      <w:pPr>
        <w:jc w:val="both"/>
        <w:rPr>
          <w:rFonts w:ascii="Calibri" w:hAnsi="Calibri" w:cs="Calibri"/>
          <w:color w:val="000000"/>
          <w:lang w:eastAsia="en-GB"/>
        </w:rPr>
      </w:pPr>
      <w:proofErr w:type="spellStart"/>
      <w:r w:rsidRPr="00877068">
        <w:rPr>
          <w:lang w:val="en-GB" w:eastAsia="en-GB"/>
        </w:rPr>
        <w:t>Paredzamais</w:t>
      </w:r>
      <w:proofErr w:type="spellEnd"/>
      <w:r w:rsidRPr="00877068">
        <w:rPr>
          <w:lang w:val="en-GB" w:eastAsia="en-GB"/>
        </w:rPr>
        <w:t xml:space="preserve"> </w:t>
      </w:r>
      <w:proofErr w:type="spellStart"/>
      <w:r w:rsidRPr="00877068">
        <w:rPr>
          <w:lang w:val="en-GB" w:eastAsia="en-GB"/>
        </w:rPr>
        <w:t>piegādes</w:t>
      </w:r>
      <w:proofErr w:type="spellEnd"/>
      <w:r w:rsidRPr="00877068">
        <w:rPr>
          <w:lang w:val="en-GB" w:eastAsia="en-GB"/>
        </w:rPr>
        <w:t xml:space="preserve"> periods </w:t>
      </w:r>
      <w:r>
        <w:rPr>
          <w:lang w:val="en-GB" w:eastAsia="en-GB"/>
        </w:rPr>
        <w:t xml:space="preserve">no </w:t>
      </w:r>
      <w:r w:rsidRPr="00877068">
        <w:rPr>
          <w:b/>
          <w:bCs/>
          <w:lang w:val="en-GB" w:eastAsia="en-GB"/>
        </w:rPr>
        <w:t>202</w:t>
      </w:r>
      <w:r>
        <w:rPr>
          <w:b/>
          <w:bCs/>
          <w:lang w:val="en-GB" w:eastAsia="en-GB"/>
        </w:rPr>
        <w:t>3</w:t>
      </w:r>
      <w:r w:rsidRPr="00877068">
        <w:rPr>
          <w:b/>
          <w:bCs/>
          <w:lang w:val="en-GB" w:eastAsia="en-GB"/>
        </w:rPr>
        <w:t xml:space="preserve">.gada </w:t>
      </w:r>
      <w:proofErr w:type="gramStart"/>
      <w:r w:rsidRPr="00877068">
        <w:rPr>
          <w:b/>
          <w:bCs/>
          <w:lang w:val="en-GB" w:eastAsia="en-GB"/>
        </w:rPr>
        <w:t>01</w:t>
      </w:r>
      <w:r>
        <w:rPr>
          <w:b/>
          <w:bCs/>
          <w:lang w:val="en-GB" w:eastAsia="en-GB"/>
        </w:rPr>
        <w:t>.jūlija</w:t>
      </w:r>
      <w:proofErr w:type="gramEnd"/>
      <w:r w:rsidRPr="00877068">
        <w:rPr>
          <w:lang w:val="en-GB" w:eastAsia="en-GB"/>
        </w:rPr>
        <w:t xml:space="preserve"> </w:t>
      </w:r>
      <w:proofErr w:type="spellStart"/>
      <w:r w:rsidRPr="00877068">
        <w:rPr>
          <w:lang w:val="en-GB" w:eastAsia="en-GB"/>
        </w:rPr>
        <w:t>līdz</w:t>
      </w:r>
      <w:proofErr w:type="spellEnd"/>
      <w:r w:rsidRPr="00877068">
        <w:rPr>
          <w:lang w:val="en-GB" w:eastAsia="en-GB"/>
        </w:rPr>
        <w:t xml:space="preserve"> </w:t>
      </w:r>
      <w:r w:rsidRPr="00877068">
        <w:rPr>
          <w:b/>
          <w:bCs/>
          <w:lang w:val="en-GB" w:eastAsia="en-GB"/>
        </w:rPr>
        <w:t>202</w:t>
      </w:r>
      <w:r>
        <w:rPr>
          <w:b/>
          <w:bCs/>
          <w:lang w:val="en-GB" w:eastAsia="en-GB"/>
        </w:rPr>
        <w:t>4</w:t>
      </w:r>
      <w:r w:rsidRPr="00877068">
        <w:rPr>
          <w:b/>
          <w:bCs/>
          <w:lang w:val="en-GB" w:eastAsia="en-GB"/>
        </w:rPr>
        <w:t>.gad</w:t>
      </w:r>
      <w:r>
        <w:rPr>
          <w:b/>
          <w:bCs/>
          <w:lang w:val="en-GB" w:eastAsia="en-GB"/>
        </w:rPr>
        <w:t>a 30.jūnijam</w:t>
      </w:r>
      <w:r w:rsidRPr="00877068">
        <w:rPr>
          <w:lang w:val="en-GB" w:eastAsia="en-GB"/>
        </w:rPr>
        <w:t xml:space="preserve">  (</w:t>
      </w:r>
      <w:proofErr w:type="spellStart"/>
      <w:r w:rsidRPr="00877068">
        <w:rPr>
          <w:lang w:val="en-GB" w:eastAsia="en-GB"/>
        </w:rPr>
        <w:t>līgums</w:t>
      </w:r>
      <w:proofErr w:type="spellEnd"/>
      <w:r w:rsidRPr="00877068">
        <w:rPr>
          <w:lang w:val="en-GB" w:eastAsia="en-GB"/>
        </w:rPr>
        <w:t xml:space="preserve"> </w:t>
      </w:r>
      <w:proofErr w:type="spellStart"/>
      <w:r w:rsidRPr="00877068">
        <w:rPr>
          <w:lang w:val="en-GB" w:eastAsia="en-GB"/>
        </w:rPr>
        <w:t>uz</w:t>
      </w:r>
      <w:proofErr w:type="spellEnd"/>
      <w:r w:rsidRPr="00877068">
        <w:rPr>
          <w:lang w:val="en-GB" w:eastAsia="en-GB"/>
        </w:rPr>
        <w:t xml:space="preserve"> 1 (</w:t>
      </w:r>
      <w:proofErr w:type="spellStart"/>
      <w:r w:rsidRPr="00877068">
        <w:rPr>
          <w:lang w:val="en-GB" w:eastAsia="en-GB"/>
        </w:rPr>
        <w:t>vienu</w:t>
      </w:r>
      <w:proofErr w:type="spellEnd"/>
      <w:r w:rsidRPr="00877068">
        <w:rPr>
          <w:lang w:val="en-GB" w:eastAsia="en-GB"/>
        </w:rPr>
        <w:t xml:space="preserve">) </w:t>
      </w:r>
      <w:proofErr w:type="spellStart"/>
      <w:r w:rsidRPr="00877068">
        <w:rPr>
          <w:lang w:val="en-GB" w:eastAsia="en-GB"/>
        </w:rPr>
        <w:t>gadu</w:t>
      </w:r>
      <w:proofErr w:type="spellEnd"/>
      <w:r w:rsidRPr="00877068">
        <w:rPr>
          <w:lang w:val="en-GB" w:eastAsia="en-GB"/>
        </w:rPr>
        <w:t>).</w:t>
      </w:r>
      <w:r>
        <w:rPr>
          <w:lang w:val="en-GB" w:eastAsia="en-GB"/>
        </w:rPr>
        <w:t xml:space="preserve"> No 2022.gada </w:t>
      </w:r>
      <w:proofErr w:type="spellStart"/>
      <w:r>
        <w:rPr>
          <w:lang w:val="en-GB" w:eastAsia="en-GB"/>
        </w:rPr>
        <w:t>maija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līdz</w:t>
      </w:r>
      <w:proofErr w:type="spellEnd"/>
      <w:r>
        <w:rPr>
          <w:lang w:val="en-GB" w:eastAsia="en-GB"/>
        </w:rPr>
        <w:t xml:space="preserve"> 2023.gada </w:t>
      </w:r>
      <w:proofErr w:type="spellStart"/>
      <w:r>
        <w:rPr>
          <w:lang w:val="en-GB" w:eastAsia="en-GB"/>
        </w:rPr>
        <w:t>aprīlim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elektroenerģijas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patēriņš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bija</w:t>
      </w:r>
      <w:proofErr w:type="spellEnd"/>
      <w:r>
        <w:rPr>
          <w:lang w:val="en-GB" w:eastAsia="en-GB"/>
        </w:rPr>
        <w:t xml:space="preserve"> </w:t>
      </w:r>
      <w:r>
        <w:t xml:space="preserve">676 327 </w:t>
      </w:r>
      <w:r>
        <w:rPr>
          <w:lang w:val="en-GB" w:eastAsia="en-GB"/>
        </w:rPr>
        <w:t>kWh.</w:t>
      </w:r>
    </w:p>
    <w:p w14:paraId="28BBA933" w14:textId="56F9353C" w:rsidR="005B146A" w:rsidRPr="009A5131" w:rsidRDefault="005B146A" w:rsidP="005B146A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  <w:lang w:val="lv-LV" w:eastAsia="en-GB"/>
        </w:rPr>
      </w:pPr>
      <w:r w:rsidRPr="009A5131">
        <w:rPr>
          <w:sz w:val="24"/>
          <w:szCs w:val="24"/>
          <w:lang w:val="lv-LV" w:eastAsia="en-GB"/>
        </w:rPr>
        <w:t xml:space="preserve">Cenu piedāvājumā norādīt elektroenerģijas cenu par 1 kWh bez PVN </w:t>
      </w:r>
      <w:r>
        <w:rPr>
          <w:sz w:val="24"/>
          <w:szCs w:val="24"/>
          <w:lang w:val="lv-LV" w:eastAsia="en-GB"/>
        </w:rPr>
        <w:t>abos uzskaitītajos veidos – fiksētā un biržas cena.</w:t>
      </w:r>
    </w:p>
    <w:p w14:paraId="4256D9ED" w14:textId="77777777" w:rsidR="005B146A" w:rsidRPr="009A5131" w:rsidRDefault="005B146A" w:rsidP="005B146A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  <w:lang w:val="en-GB" w:eastAsia="en-GB"/>
        </w:rPr>
      </w:pPr>
      <w:proofErr w:type="spellStart"/>
      <w:r w:rsidRPr="009A5131">
        <w:rPr>
          <w:sz w:val="24"/>
          <w:szCs w:val="24"/>
          <w:lang w:val="en-GB" w:eastAsia="en-GB"/>
        </w:rPr>
        <w:t>Apmaksas</w:t>
      </w:r>
      <w:proofErr w:type="spellEnd"/>
      <w:r w:rsidRPr="009A5131">
        <w:rPr>
          <w:sz w:val="24"/>
          <w:szCs w:val="24"/>
          <w:lang w:val="en-GB" w:eastAsia="en-GB"/>
        </w:rPr>
        <w:t xml:space="preserve"> </w:t>
      </w:r>
      <w:proofErr w:type="spellStart"/>
      <w:r w:rsidRPr="009A5131">
        <w:rPr>
          <w:sz w:val="24"/>
          <w:szCs w:val="24"/>
          <w:lang w:val="en-GB" w:eastAsia="en-GB"/>
        </w:rPr>
        <w:t>noteikumi</w:t>
      </w:r>
      <w:proofErr w:type="spellEnd"/>
      <w:r w:rsidRPr="009A5131">
        <w:rPr>
          <w:sz w:val="24"/>
          <w:szCs w:val="24"/>
          <w:lang w:val="en-GB" w:eastAsia="en-GB"/>
        </w:rPr>
        <w:t xml:space="preserve"> - </w:t>
      </w:r>
      <w:r w:rsidRPr="009A5131">
        <w:rPr>
          <w:b/>
          <w:bCs/>
          <w:sz w:val="24"/>
          <w:szCs w:val="24"/>
          <w:lang w:val="en-GB" w:eastAsia="en-GB"/>
        </w:rPr>
        <w:t xml:space="preserve">30 </w:t>
      </w:r>
      <w:proofErr w:type="spellStart"/>
      <w:r w:rsidRPr="009A5131">
        <w:rPr>
          <w:b/>
          <w:bCs/>
          <w:sz w:val="24"/>
          <w:szCs w:val="24"/>
          <w:lang w:val="en-GB" w:eastAsia="en-GB"/>
        </w:rPr>
        <w:t>dienas</w:t>
      </w:r>
      <w:proofErr w:type="spellEnd"/>
      <w:r w:rsidRPr="009A5131">
        <w:rPr>
          <w:sz w:val="24"/>
          <w:szCs w:val="24"/>
          <w:lang w:val="en-GB" w:eastAsia="en-GB"/>
        </w:rPr>
        <w:t xml:space="preserve"> </w:t>
      </w:r>
      <w:proofErr w:type="spellStart"/>
      <w:r w:rsidRPr="009A5131">
        <w:rPr>
          <w:sz w:val="24"/>
          <w:szCs w:val="24"/>
          <w:lang w:val="en-GB" w:eastAsia="en-GB"/>
        </w:rPr>
        <w:t>pēc</w:t>
      </w:r>
      <w:proofErr w:type="spellEnd"/>
      <w:r w:rsidRPr="009A5131">
        <w:rPr>
          <w:sz w:val="24"/>
          <w:szCs w:val="24"/>
          <w:lang w:val="en-GB" w:eastAsia="en-GB"/>
        </w:rPr>
        <w:t xml:space="preserve"> </w:t>
      </w:r>
      <w:proofErr w:type="spellStart"/>
      <w:r w:rsidRPr="009A5131">
        <w:rPr>
          <w:sz w:val="24"/>
          <w:szCs w:val="24"/>
          <w:lang w:val="en-GB" w:eastAsia="en-GB"/>
        </w:rPr>
        <w:t>rēķina</w:t>
      </w:r>
      <w:proofErr w:type="spellEnd"/>
      <w:r w:rsidRPr="009A5131">
        <w:rPr>
          <w:sz w:val="24"/>
          <w:szCs w:val="24"/>
          <w:lang w:val="en-GB" w:eastAsia="en-GB"/>
        </w:rPr>
        <w:t xml:space="preserve"> </w:t>
      </w:r>
      <w:proofErr w:type="spellStart"/>
      <w:r w:rsidRPr="009A5131">
        <w:rPr>
          <w:sz w:val="24"/>
          <w:szCs w:val="24"/>
          <w:lang w:val="en-GB" w:eastAsia="en-GB"/>
        </w:rPr>
        <w:t>izrakstīšanas</w:t>
      </w:r>
      <w:proofErr w:type="spellEnd"/>
      <w:r w:rsidRPr="009A5131">
        <w:rPr>
          <w:sz w:val="24"/>
          <w:szCs w:val="24"/>
          <w:lang w:val="en-GB" w:eastAsia="en-GB"/>
        </w:rPr>
        <w:t>.</w:t>
      </w:r>
    </w:p>
    <w:p w14:paraId="18F32F1E" w14:textId="77777777" w:rsidR="005B146A" w:rsidRDefault="005B146A" w:rsidP="005B146A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  <w:lang w:val="en-GB" w:eastAsia="en-GB"/>
        </w:rPr>
      </w:pPr>
      <w:r w:rsidRPr="00877068">
        <w:rPr>
          <w:sz w:val="24"/>
          <w:szCs w:val="24"/>
          <w:lang w:val="en-GB" w:eastAsia="en-GB"/>
        </w:rPr>
        <w:t xml:space="preserve">Pretendents </w:t>
      </w:r>
      <w:proofErr w:type="spellStart"/>
      <w:r w:rsidRPr="00877068">
        <w:rPr>
          <w:sz w:val="24"/>
          <w:szCs w:val="24"/>
          <w:lang w:val="en-GB" w:eastAsia="en-GB"/>
        </w:rPr>
        <w:t>pievieno</w:t>
      </w:r>
      <w:proofErr w:type="spellEnd"/>
      <w:r w:rsidRPr="00877068">
        <w:rPr>
          <w:sz w:val="24"/>
          <w:szCs w:val="24"/>
          <w:lang w:val="en-GB" w:eastAsia="en-GB"/>
        </w:rPr>
        <w:t xml:space="preserve"> </w:t>
      </w:r>
      <w:proofErr w:type="spellStart"/>
      <w:r w:rsidRPr="00877068">
        <w:rPr>
          <w:sz w:val="24"/>
          <w:szCs w:val="24"/>
          <w:lang w:val="en-GB" w:eastAsia="en-GB"/>
        </w:rPr>
        <w:t>Līguma</w:t>
      </w:r>
      <w:proofErr w:type="spellEnd"/>
      <w:r w:rsidRPr="00877068">
        <w:rPr>
          <w:sz w:val="24"/>
          <w:szCs w:val="24"/>
          <w:lang w:val="en-GB" w:eastAsia="en-GB"/>
        </w:rPr>
        <w:t xml:space="preserve"> </w:t>
      </w:r>
      <w:proofErr w:type="spellStart"/>
      <w:r w:rsidRPr="00877068">
        <w:rPr>
          <w:sz w:val="24"/>
          <w:szCs w:val="24"/>
          <w:lang w:val="en-GB" w:eastAsia="en-GB"/>
        </w:rPr>
        <w:t>paraugu</w:t>
      </w:r>
      <w:proofErr w:type="spellEnd"/>
      <w:r w:rsidRPr="00877068">
        <w:rPr>
          <w:sz w:val="24"/>
          <w:szCs w:val="24"/>
          <w:lang w:val="en-GB" w:eastAsia="en-GB"/>
        </w:rPr>
        <w:t>.</w:t>
      </w:r>
    </w:p>
    <w:p w14:paraId="44635974" w14:textId="77777777" w:rsidR="005B146A" w:rsidRDefault="005B146A" w:rsidP="005B146A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  <w:lang w:val="en-GB" w:eastAsia="en-GB"/>
        </w:rPr>
      </w:pPr>
      <w:proofErr w:type="spellStart"/>
      <w:r>
        <w:rPr>
          <w:sz w:val="24"/>
          <w:szCs w:val="24"/>
          <w:lang w:val="en-GB" w:eastAsia="en-GB"/>
        </w:rPr>
        <w:t>Vienā</w:t>
      </w:r>
      <w:proofErr w:type="spellEnd"/>
      <w:r>
        <w:rPr>
          <w:sz w:val="24"/>
          <w:szCs w:val="24"/>
          <w:lang w:val="en-GB" w:eastAsia="en-GB"/>
        </w:rPr>
        <w:t xml:space="preserve"> </w:t>
      </w:r>
      <w:proofErr w:type="spellStart"/>
      <w:r>
        <w:rPr>
          <w:sz w:val="24"/>
          <w:szCs w:val="24"/>
          <w:lang w:val="en-GB" w:eastAsia="en-GB"/>
        </w:rPr>
        <w:t>rēķinā</w:t>
      </w:r>
      <w:proofErr w:type="spellEnd"/>
      <w:r>
        <w:rPr>
          <w:sz w:val="24"/>
          <w:szCs w:val="24"/>
          <w:lang w:val="en-GB" w:eastAsia="en-GB"/>
        </w:rPr>
        <w:t xml:space="preserve"> </w:t>
      </w:r>
      <w:proofErr w:type="spellStart"/>
      <w:r>
        <w:rPr>
          <w:sz w:val="24"/>
          <w:szCs w:val="24"/>
          <w:lang w:val="en-GB" w:eastAsia="en-GB"/>
        </w:rPr>
        <w:t>iekļaut</w:t>
      </w:r>
      <w:proofErr w:type="spellEnd"/>
      <w:r>
        <w:rPr>
          <w:sz w:val="24"/>
          <w:szCs w:val="24"/>
          <w:lang w:val="en-GB" w:eastAsia="en-GB"/>
        </w:rPr>
        <w:t xml:space="preserve"> </w:t>
      </w:r>
      <w:proofErr w:type="spellStart"/>
      <w:r>
        <w:rPr>
          <w:sz w:val="24"/>
          <w:szCs w:val="24"/>
          <w:lang w:val="en-GB" w:eastAsia="en-GB"/>
        </w:rPr>
        <w:t>gan</w:t>
      </w:r>
      <w:proofErr w:type="spellEnd"/>
      <w:r>
        <w:rPr>
          <w:sz w:val="24"/>
          <w:szCs w:val="24"/>
          <w:lang w:val="en-GB" w:eastAsia="en-GB"/>
        </w:rPr>
        <w:t xml:space="preserve"> </w:t>
      </w:r>
      <w:proofErr w:type="spellStart"/>
      <w:r>
        <w:rPr>
          <w:sz w:val="24"/>
          <w:szCs w:val="24"/>
          <w:lang w:val="en-GB" w:eastAsia="en-GB"/>
        </w:rPr>
        <w:t>elektroenerģiju</w:t>
      </w:r>
      <w:proofErr w:type="spellEnd"/>
      <w:r>
        <w:rPr>
          <w:sz w:val="24"/>
          <w:szCs w:val="24"/>
          <w:lang w:val="en-GB" w:eastAsia="en-GB"/>
        </w:rPr>
        <w:t xml:space="preserve">, </w:t>
      </w:r>
      <w:proofErr w:type="spellStart"/>
      <w:r>
        <w:rPr>
          <w:sz w:val="24"/>
          <w:szCs w:val="24"/>
          <w:lang w:val="en-GB" w:eastAsia="en-GB"/>
        </w:rPr>
        <w:t>gan</w:t>
      </w:r>
      <w:proofErr w:type="spellEnd"/>
      <w:r>
        <w:rPr>
          <w:sz w:val="24"/>
          <w:szCs w:val="24"/>
          <w:lang w:val="en-GB" w:eastAsia="en-GB"/>
        </w:rPr>
        <w:t xml:space="preserve"> </w:t>
      </w:r>
      <w:proofErr w:type="spellStart"/>
      <w:r>
        <w:rPr>
          <w:sz w:val="24"/>
          <w:szCs w:val="24"/>
          <w:lang w:val="en-GB" w:eastAsia="en-GB"/>
        </w:rPr>
        <w:t>elektroenerģijas</w:t>
      </w:r>
      <w:proofErr w:type="spellEnd"/>
      <w:r>
        <w:rPr>
          <w:sz w:val="24"/>
          <w:szCs w:val="24"/>
          <w:lang w:val="en-GB" w:eastAsia="en-GB"/>
        </w:rPr>
        <w:t xml:space="preserve"> </w:t>
      </w:r>
      <w:proofErr w:type="spellStart"/>
      <w:r>
        <w:rPr>
          <w:sz w:val="24"/>
          <w:szCs w:val="24"/>
          <w:lang w:val="en-GB" w:eastAsia="en-GB"/>
        </w:rPr>
        <w:t>pārvadi</w:t>
      </w:r>
      <w:proofErr w:type="spellEnd"/>
      <w:r>
        <w:rPr>
          <w:sz w:val="24"/>
          <w:szCs w:val="24"/>
          <w:lang w:val="en-GB" w:eastAsia="en-GB"/>
        </w:rPr>
        <w:t xml:space="preserve"> un </w:t>
      </w:r>
      <w:proofErr w:type="spellStart"/>
      <w:r>
        <w:rPr>
          <w:sz w:val="24"/>
          <w:szCs w:val="24"/>
          <w:lang w:val="en-GB" w:eastAsia="en-GB"/>
        </w:rPr>
        <w:t>sadali</w:t>
      </w:r>
      <w:proofErr w:type="spellEnd"/>
      <w:r>
        <w:rPr>
          <w:sz w:val="24"/>
          <w:szCs w:val="24"/>
          <w:lang w:val="en-GB" w:eastAsia="en-GB"/>
        </w:rPr>
        <w:t>.</w:t>
      </w:r>
    </w:p>
    <w:p w14:paraId="326BA2E3" w14:textId="051F8819" w:rsidR="005B146A" w:rsidRPr="00877068" w:rsidRDefault="005B146A" w:rsidP="005B146A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  <w:lang w:val="en-GB" w:eastAsia="en-GB"/>
        </w:rPr>
      </w:pPr>
      <w:proofErr w:type="spellStart"/>
      <w:r w:rsidRPr="00877068">
        <w:rPr>
          <w:sz w:val="24"/>
          <w:szCs w:val="24"/>
          <w:lang w:val="en-GB" w:eastAsia="en-GB"/>
        </w:rPr>
        <w:t>Piedāvājuma</w:t>
      </w:r>
      <w:proofErr w:type="spellEnd"/>
      <w:r w:rsidRPr="00877068">
        <w:rPr>
          <w:sz w:val="24"/>
          <w:szCs w:val="24"/>
          <w:lang w:val="en-GB" w:eastAsia="en-GB"/>
        </w:rPr>
        <w:t xml:space="preserve"> </w:t>
      </w:r>
      <w:proofErr w:type="spellStart"/>
      <w:r w:rsidRPr="00877068">
        <w:rPr>
          <w:sz w:val="24"/>
          <w:szCs w:val="24"/>
          <w:lang w:val="en-GB" w:eastAsia="en-GB"/>
        </w:rPr>
        <w:t>derīguma</w:t>
      </w:r>
      <w:proofErr w:type="spellEnd"/>
      <w:r w:rsidRPr="00877068">
        <w:rPr>
          <w:sz w:val="24"/>
          <w:szCs w:val="24"/>
          <w:lang w:val="en-GB" w:eastAsia="en-GB"/>
        </w:rPr>
        <w:t xml:space="preserve"> </w:t>
      </w:r>
      <w:proofErr w:type="spellStart"/>
      <w:r w:rsidRPr="00877068">
        <w:rPr>
          <w:sz w:val="24"/>
          <w:szCs w:val="24"/>
          <w:lang w:val="en-GB" w:eastAsia="en-GB"/>
        </w:rPr>
        <w:t>termiņš</w:t>
      </w:r>
      <w:proofErr w:type="spellEnd"/>
      <w:r w:rsidRPr="00877068">
        <w:rPr>
          <w:sz w:val="24"/>
          <w:szCs w:val="24"/>
          <w:lang w:val="en-GB" w:eastAsia="en-GB"/>
        </w:rPr>
        <w:t xml:space="preserve"> </w:t>
      </w:r>
      <w:r w:rsidR="00990F68">
        <w:rPr>
          <w:sz w:val="24"/>
          <w:szCs w:val="24"/>
          <w:lang w:val="en-GB" w:eastAsia="en-GB"/>
        </w:rPr>
        <w:t>5</w:t>
      </w:r>
      <w:r w:rsidRPr="00877068">
        <w:rPr>
          <w:sz w:val="24"/>
          <w:szCs w:val="24"/>
          <w:lang w:val="en-GB" w:eastAsia="en-GB"/>
        </w:rPr>
        <w:t xml:space="preserve"> </w:t>
      </w:r>
      <w:proofErr w:type="spellStart"/>
      <w:r w:rsidRPr="00877068">
        <w:rPr>
          <w:sz w:val="24"/>
          <w:szCs w:val="24"/>
          <w:lang w:val="en-GB" w:eastAsia="en-GB"/>
        </w:rPr>
        <w:t>darba</w:t>
      </w:r>
      <w:proofErr w:type="spellEnd"/>
      <w:r w:rsidRPr="00877068">
        <w:rPr>
          <w:sz w:val="24"/>
          <w:szCs w:val="24"/>
          <w:lang w:val="en-GB" w:eastAsia="en-GB"/>
        </w:rPr>
        <w:t xml:space="preserve"> </w:t>
      </w:r>
      <w:proofErr w:type="spellStart"/>
      <w:r w:rsidRPr="00877068">
        <w:rPr>
          <w:sz w:val="24"/>
          <w:szCs w:val="24"/>
          <w:lang w:val="en-GB" w:eastAsia="en-GB"/>
        </w:rPr>
        <w:t>dienas</w:t>
      </w:r>
      <w:proofErr w:type="spellEnd"/>
      <w:r w:rsidRPr="00877068">
        <w:rPr>
          <w:sz w:val="24"/>
          <w:szCs w:val="24"/>
          <w:lang w:val="en-GB" w:eastAsia="en-GB"/>
        </w:rPr>
        <w:t xml:space="preserve">, </w:t>
      </w:r>
      <w:proofErr w:type="spellStart"/>
      <w:r w:rsidRPr="00877068">
        <w:rPr>
          <w:sz w:val="24"/>
          <w:szCs w:val="24"/>
          <w:lang w:val="en-GB" w:eastAsia="en-GB"/>
        </w:rPr>
        <w:t>neieskaitot</w:t>
      </w:r>
      <w:proofErr w:type="spellEnd"/>
      <w:r w:rsidRPr="00877068">
        <w:rPr>
          <w:sz w:val="24"/>
          <w:szCs w:val="24"/>
          <w:lang w:val="en-GB" w:eastAsia="en-GB"/>
        </w:rPr>
        <w:t xml:space="preserve"> </w:t>
      </w:r>
      <w:proofErr w:type="spellStart"/>
      <w:r w:rsidRPr="00877068">
        <w:rPr>
          <w:sz w:val="24"/>
          <w:szCs w:val="24"/>
          <w:lang w:val="en-GB" w:eastAsia="en-GB"/>
        </w:rPr>
        <w:t>piedāvājuma</w:t>
      </w:r>
      <w:proofErr w:type="spellEnd"/>
      <w:r w:rsidRPr="00877068">
        <w:rPr>
          <w:sz w:val="24"/>
          <w:szCs w:val="24"/>
          <w:lang w:val="en-GB" w:eastAsia="en-GB"/>
        </w:rPr>
        <w:t xml:space="preserve"> </w:t>
      </w:r>
      <w:proofErr w:type="spellStart"/>
      <w:r w:rsidRPr="00877068">
        <w:rPr>
          <w:sz w:val="24"/>
          <w:szCs w:val="24"/>
          <w:lang w:val="en-GB" w:eastAsia="en-GB"/>
        </w:rPr>
        <w:t>saņemšanas</w:t>
      </w:r>
      <w:proofErr w:type="spellEnd"/>
      <w:r w:rsidRPr="00877068">
        <w:rPr>
          <w:sz w:val="24"/>
          <w:szCs w:val="24"/>
          <w:lang w:val="en-GB" w:eastAsia="en-GB"/>
        </w:rPr>
        <w:t xml:space="preserve"> </w:t>
      </w:r>
      <w:proofErr w:type="spellStart"/>
      <w:r w:rsidRPr="00877068">
        <w:rPr>
          <w:sz w:val="24"/>
          <w:szCs w:val="24"/>
          <w:lang w:val="en-GB" w:eastAsia="en-GB"/>
        </w:rPr>
        <w:t>dienu</w:t>
      </w:r>
      <w:proofErr w:type="spellEnd"/>
      <w:r w:rsidRPr="00877068">
        <w:rPr>
          <w:sz w:val="24"/>
          <w:szCs w:val="24"/>
          <w:lang w:val="en-GB" w:eastAsia="en-GB"/>
        </w:rPr>
        <w:t>.</w:t>
      </w:r>
    </w:p>
    <w:p w14:paraId="6654BFF2" w14:textId="61EE505B" w:rsidR="005B146A" w:rsidRPr="00877068" w:rsidRDefault="005B146A" w:rsidP="005B146A">
      <w:pPr>
        <w:spacing w:line="276" w:lineRule="auto"/>
        <w:ind w:firstLine="567"/>
        <w:jc w:val="both"/>
        <w:rPr>
          <w:b/>
          <w:bCs/>
          <w:lang w:val="en-GB" w:eastAsia="en-GB"/>
        </w:rPr>
      </w:pPr>
      <w:proofErr w:type="spellStart"/>
      <w:r w:rsidRPr="00877068">
        <w:rPr>
          <w:lang w:val="en-GB" w:eastAsia="en-GB"/>
        </w:rPr>
        <w:t>Cenu</w:t>
      </w:r>
      <w:proofErr w:type="spellEnd"/>
      <w:r w:rsidRPr="00877068">
        <w:rPr>
          <w:lang w:val="en-GB" w:eastAsia="en-GB"/>
        </w:rPr>
        <w:t xml:space="preserve"> </w:t>
      </w:r>
      <w:proofErr w:type="spellStart"/>
      <w:r w:rsidRPr="00877068">
        <w:rPr>
          <w:lang w:val="en-GB" w:eastAsia="en-GB"/>
        </w:rPr>
        <w:t>piedāvājumu</w:t>
      </w:r>
      <w:proofErr w:type="spellEnd"/>
      <w:r w:rsidRPr="00877068">
        <w:rPr>
          <w:lang w:val="en-GB" w:eastAsia="en-GB"/>
        </w:rPr>
        <w:t xml:space="preserve"> </w:t>
      </w:r>
      <w:proofErr w:type="spellStart"/>
      <w:r w:rsidRPr="00877068">
        <w:rPr>
          <w:lang w:val="en-GB" w:eastAsia="en-GB"/>
        </w:rPr>
        <w:t>lūdzam</w:t>
      </w:r>
      <w:proofErr w:type="spellEnd"/>
      <w:r w:rsidRPr="00877068">
        <w:rPr>
          <w:lang w:val="en-GB" w:eastAsia="en-GB"/>
        </w:rPr>
        <w:t xml:space="preserve"> </w:t>
      </w:r>
      <w:proofErr w:type="spellStart"/>
      <w:r w:rsidRPr="00877068">
        <w:rPr>
          <w:lang w:val="en-GB" w:eastAsia="en-GB"/>
        </w:rPr>
        <w:t>iesūtīt</w:t>
      </w:r>
      <w:proofErr w:type="spellEnd"/>
      <w:r w:rsidRPr="00877068">
        <w:rPr>
          <w:lang w:val="en-GB" w:eastAsia="en-GB"/>
        </w:rPr>
        <w:t xml:space="preserve"> </w:t>
      </w:r>
      <w:proofErr w:type="spellStart"/>
      <w:r w:rsidRPr="00877068">
        <w:rPr>
          <w:lang w:val="en-GB" w:eastAsia="en-GB"/>
        </w:rPr>
        <w:t>elektroniski</w:t>
      </w:r>
      <w:proofErr w:type="spellEnd"/>
      <w:r w:rsidRPr="00877068">
        <w:rPr>
          <w:lang w:val="en-GB" w:eastAsia="en-GB"/>
        </w:rPr>
        <w:t xml:space="preserve"> </w:t>
      </w:r>
      <w:hyperlink r:id="rId8" w:history="1">
        <w:r w:rsidRPr="002B6049">
          <w:rPr>
            <w:rStyle w:val="Hyperlink"/>
            <w:lang w:val="en-GB" w:eastAsia="en-GB"/>
          </w:rPr>
          <w:t>iepirkumi@kkp.lv</w:t>
        </w:r>
      </w:hyperlink>
      <w:r>
        <w:rPr>
          <w:lang w:val="en-GB" w:eastAsia="en-GB"/>
        </w:rPr>
        <w:t xml:space="preserve"> </w:t>
      </w:r>
      <w:proofErr w:type="spellStart"/>
      <w:r w:rsidRPr="00877068">
        <w:rPr>
          <w:b/>
          <w:bCs/>
          <w:lang w:val="en-GB" w:eastAsia="en-GB"/>
        </w:rPr>
        <w:t>līdz</w:t>
      </w:r>
      <w:proofErr w:type="spellEnd"/>
      <w:r w:rsidRPr="00877068">
        <w:rPr>
          <w:b/>
          <w:bCs/>
          <w:lang w:val="en-GB" w:eastAsia="en-GB"/>
        </w:rPr>
        <w:t xml:space="preserve"> 202</w:t>
      </w:r>
      <w:r>
        <w:rPr>
          <w:b/>
          <w:bCs/>
          <w:lang w:val="en-GB" w:eastAsia="en-GB"/>
        </w:rPr>
        <w:t>3</w:t>
      </w:r>
      <w:r w:rsidRPr="00877068">
        <w:rPr>
          <w:b/>
          <w:bCs/>
          <w:lang w:val="en-GB" w:eastAsia="en-GB"/>
        </w:rPr>
        <w:t xml:space="preserve">.gada </w:t>
      </w:r>
      <w:proofErr w:type="gramStart"/>
      <w:r>
        <w:rPr>
          <w:b/>
          <w:bCs/>
          <w:lang w:val="en-GB" w:eastAsia="en-GB"/>
        </w:rPr>
        <w:t>9.jūnijam</w:t>
      </w:r>
      <w:proofErr w:type="gramEnd"/>
      <w:r>
        <w:rPr>
          <w:b/>
          <w:bCs/>
          <w:lang w:val="en-GB" w:eastAsia="en-GB"/>
        </w:rPr>
        <w:t xml:space="preserve"> </w:t>
      </w:r>
      <w:r w:rsidRPr="00877068">
        <w:rPr>
          <w:b/>
          <w:bCs/>
          <w:lang w:val="en-GB" w:eastAsia="en-GB"/>
        </w:rPr>
        <w:t xml:space="preserve"> </w:t>
      </w:r>
      <w:proofErr w:type="spellStart"/>
      <w:r w:rsidRPr="00877068">
        <w:rPr>
          <w:b/>
          <w:bCs/>
          <w:lang w:val="en-GB" w:eastAsia="en-GB"/>
        </w:rPr>
        <w:t>plkst</w:t>
      </w:r>
      <w:proofErr w:type="spellEnd"/>
      <w:r w:rsidRPr="00877068">
        <w:rPr>
          <w:b/>
          <w:bCs/>
          <w:lang w:val="en-GB" w:eastAsia="en-GB"/>
        </w:rPr>
        <w:t>.</w:t>
      </w:r>
      <w:r>
        <w:rPr>
          <w:b/>
          <w:bCs/>
          <w:lang w:val="en-GB" w:eastAsia="en-GB"/>
        </w:rPr>
        <w:t xml:space="preserve"> </w:t>
      </w:r>
      <w:r w:rsidRPr="00877068">
        <w:rPr>
          <w:b/>
          <w:bCs/>
          <w:lang w:val="en-GB" w:eastAsia="en-GB"/>
        </w:rPr>
        <w:t>1</w:t>
      </w:r>
      <w:r>
        <w:rPr>
          <w:b/>
          <w:bCs/>
          <w:lang w:val="en-GB" w:eastAsia="en-GB"/>
        </w:rPr>
        <w:t>0</w:t>
      </w:r>
      <w:r w:rsidRPr="00877068">
        <w:rPr>
          <w:b/>
          <w:bCs/>
          <w:lang w:val="en-GB" w:eastAsia="en-GB"/>
        </w:rPr>
        <w:t>:00</w:t>
      </w:r>
      <w:r>
        <w:rPr>
          <w:b/>
          <w:bCs/>
          <w:lang w:val="en-GB" w:eastAsia="en-GB"/>
        </w:rPr>
        <w:t>.</w:t>
      </w:r>
    </w:p>
    <w:p w14:paraId="5C548CD1" w14:textId="77777777" w:rsidR="005B146A" w:rsidRPr="00877068" w:rsidRDefault="005B146A" w:rsidP="005B146A">
      <w:pPr>
        <w:spacing w:line="276" w:lineRule="auto"/>
        <w:ind w:firstLine="567"/>
        <w:jc w:val="both"/>
        <w:rPr>
          <w:lang w:val="en-GB" w:eastAsia="en-GB"/>
        </w:rPr>
      </w:pPr>
      <w:proofErr w:type="spellStart"/>
      <w:r w:rsidRPr="00877068">
        <w:rPr>
          <w:lang w:val="en-GB" w:eastAsia="en-GB"/>
        </w:rPr>
        <w:t>Pasūtītājs</w:t>
      </w:r>
      <w:proofErr w:type="spellEnd"/>
      <w:r w:rsidRPr="00877068">
        <w:rPr>
          <w:lang w:val="en-GB" w:eastAsia="en-GB"/>
        </w:rPr>
        <w:t xml:space="preserve"> </w:t>
      </w:r>
      <w:proofErr w:type="spellStart"/>
      <w:r w:rsidRPr="00877068">
        <w:rPr>
          <w:lang w:val="en-GB" w:eastAsia="en-GB"/>
        </w:rPr>
        <w:t>sazināsies</w:t>
      </w:r>
      <w:proofErr w:type="spellEnd"/>
      <w:r w:rsidRPr="00877068">
        <w:rPr>
          <w:lang w:val="en-GB" w:eastAsia="en-GB"/>
        </w:rPr>
        <w:t xml:space="preserve"> </w:t>
      </w:r>
      <w:proofErr w:type="spellStart"/>
      <w:r w:rsidRPr="00877068">
        <w:rPr>
          <w:lang w:val="en-GB" w:eastAsia="en-GB"/>
        </w:rPr>
        <w:t>ar</w:t>
      </w:r>
      <w:proofErr w:type="spellEnd"/>
      <w:r w:rsidRPr="00877068">
        <w:rPr>
          <w:lang w:val="en-GB" w:eastAsia="en-GB"/>
        </w:rPr>
        <w:t xml:space="preserve"> </w:t>
      </w:r>
      <w:proofErr w:type="spellStart"/>
      <w:r w:rsidRPr="00877068">
        <w:rPr>
          <w:lang w:val="en-GB" w:eastAsia="en-GB"/>
        </w:rPr>
        <w:t>pretendentu</w:t>
      </w:r>
      <w:proofErr w:type="spellEnd"/>
      <w:r w:rsidRPr="00877068">
        <w:rPr>
          <w:lang w:val="en-GB" w:eastAsia="en-GB"/>
        </w:rPr>
        <w:t xml:space="preserve">, </w:t>
      </w:r>
      <w:proofErr w:type="spellStart"/>
      <w:r w:rsidRPr="00877068">
        <w:rPr>
          <w:lang w:val="en-GB" w:eastAsia="en-GB"/>
        </w:rPr>
        <w:t>kurš</w:t>
      </w:r>
      <w:proofErr w:type="spellEnd"/>
      <w:r w:rsidRPr="00877068"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cenu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aptaujas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procesā</w:t>
      </w:r>
      <w:proofErr w:type="spellEnd"/>
      <w:r>
        <w:rPr>
          <w:lang w:val="en-GB" w:eastAsia="en-GB"/>
        </w:rPr>
        <w:t xml:space="preserve"> </w:t>
      </w:r>
      <w:proofErr w:type="spellStart"/>
      <w:r w:rsidRPr="00877068">
        <w:rPr>
          <w:lang w:val="en-GB" w:eastAsia="en-GB"/>
        </w:rPr>
        <w:t>piedāvāj</w:t>
      </w:r>
      <w:r>
        <w:rPr>
          <w:lang w:val="en-GB" w:eastAsia="en-GB"/>
        </w:rPr>
        <w:t>is</w:t>
      </w:r>
      <w:proofErr w:type="spellEnd"/>
      <w:r w:rsidRPr="00877068">
        <w:rPr>
          <w:lang w:val="en-GB" w:eastAsia="en-GB"/>
        </w:rPr>
        <w:t xml:space="preserve"> </w:t>
      </w:r>
      <w:proofErr w:type="spellStart"/>
      <w:r w:rsidRPr="00877068">
        <w:rPr>
          <w:lang w:val="en-GB" w:eastAsia="en-GB"/>
        </w:rPr>
        <w:t>zemāko</w:t>
      </w:r>
      <w:proofErr w:type="spellEnd"/>
      <w:r w:rsidRPr="00877068">
        <w:rPr>
          <w:lang w:val="en-GB" w:eastAsia="en-GB"/>
        </w:rPr>
        <w:t xml:space="preserve"> </w:t>
      </w:r>
      <w:proofErr w:type="spellStart"/>
      <w:r w:rsidRPr="00877068">
        <w:rPr>
          <w:lang w:val="en-GB" w:eastAsia="en-GB"/>
        </w:rPr>
        <w:t>cenu</w:t>
      </w:r>
      <w:proofErr w:type="spellEnd"/>
      <w:r w:rsidRPr="00877068">
        <w:rPr>
          <w:lang w:val="en-GB" w:eastAsia="en-GB"/>
        </w:rPr>
        <w:t>.</w:t>
      </w:r>
    </w:p>
    <w:p w14:paraId="0231EFF6" w14:textId="77777777" w:rsidR="00324BC6" w:rsidRPr="005B146A" w:rsidRDefault="00324BC6" w:rsidP="00324BC6">
      <w:pPr>
        <w:ind w:firstLine="720"/>
        <w:jc w:val="both"/>
        <w:rPr>
          <w:lang w:val="en-GB"/>
        </w:rPr>
      </w:pPr>
    </w:p>
    <w:p w14:paraId="50CF6677" w14:textId="77777777" w:rsidR="00FE50F3" w:rsidRPr="00D47602" w:rsidRDefault="00FE50F3" w:rsidP="00FE50F3">
      <w:pPr>
        <w:ind w:firstLine="720"/>
        <w:jc w:val="both"/>
      </w:pPr>
    </w:p>
    <w:p w14:paraId="3F9AC29E" w14:textId="77777777" w:rsidR="002A07FD" w:rsidRPr="0023621D" w:rsidRDefault="002A07FD" w:rsidP="002A07FD">
      <w:pPr>
        <w:tabs>
          <w:tab w:val="left" w:pos="6660"/>
        </w:tabs>
        <w:ind w:right="171"/>
        <w:jc w:val="both"/>
        <w:rPr>
          <w:iCs/>
        </w:rPr>
      </w:pPr>
      <w:r w:rsidRPr="0023621D">
        <w:rPr>
          <w:iCs/>
        </w:rPr>
        <w:t>SIA „Kuldīgas komunālie pakalpojumi”</w:t>
      </w:r>
    </w:p>
    <w:p w14:paraId="2F28FAA5" w14:textId="797C726D" w:rsidR="002A07FD" w:rsidRDefault="00561B30" w:rsidP="002A07FD">
      <w:pPr>
        <w:ind w:right="171"/>
        <w:jc w:val="both"/>
      </w:pPr>
      <w:r w:rsidRPr="0023621D">
        <w:t xml:space="preserve">Valdes </w:t>
      </w:r>
      <w:r w:rsidR="009D534F">
        <w:t>loceklis</w:t>
      </w:r>
      <w:r w:rsidR="002A07FD" w:rsidRPr="0023621D">
        <w:tab/>
      </w:r>
      <w:r w:rsidR="002A07FD" w:rsidRPr="0023621D">
        <w:tab/>
      </w:r>
      <w:r w:rsidR="002A07FD" w:rsidRPr="0023621D">
        <w:tab/>
      </w:r>
      <w:r w:rsidR="002A07FD" w:rsidRPr="0023621D">
        <w:tab/>
      </w:r>
      <w:r w:rsidR="002A07FD" w:rsidRPr="0023621D">
        <w:tab/>
      </w:r>
      <w:r w:rsidR="005B293B" w:rsidRPr="0023621D">
        <w:tab/>
      </w:r>
      <w:r w:rsidR="00990F68">
        <w:t>*</w:t>
      </w:r>
      <w:r w:rsidR="009D534F">
        <w:t>KASPARS PORIĶIS</w:t>
      </w:r>
    </w:p>
    <w:p w14:paraId="6F1E53A9" w14:textId="77777777" w:rsidR="00990F68" w:rsidRPr="0023621D" w:rsidRDefault="00990F68" w:rsidP="002A07FD">
      <w:pPr>
        <w:ind w:right="171"/>
        <w:jc w:val="both"/>
      </w:pPr>
    </w:p>
    <w:p w14:paraId="52245E36" w14:textId="77777777" w:rsidR="00BA707E" w:rsidRDefault="00BA707E" w:rsidP="00BA707E">
      <w:pPr>
        <w:ind w:right="171"/>
        <w:jc w:val="both"/>
        <w:rPr>
          <w:sz w:val="22"/>
          <w:szCs w:val="22"/>
        </w:rPr>
      </w:pPr>
    </w:p>
    <w:p w14:paraId="2EE3B016" w14:textId="6C5EA7C9" w:rsidR="00990F68" w:rsidRPr="00605774" w:rsidRDefault="00990F68" w:rsidP="00990F68">
      <w:pPr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*</w:t>
      </w:r>
      <w:r w:rsidRPr="00605774">
        <w:rPr>
          <w:color w:val="000000" w:themeColor="text1"/>
        </w:rPr>
        <w:t xml:space="preserve">ŠIS DOKUMENTS PARAKSTĪTS AR DROŠU ELEKTRONISKO PARAKSTU </w:t>
      </w:r>
    </w:p>
    <w:p w14:paraId="6FE7095A" w14:textId="77777777" w:rsidR="00990F68" w:rsidRPr="00605774" w:rsidRDefault="00990F68" w:rsidP="00990F68">
      <w:pPr>
        <w:spacing w:line="360" w:lineRule="auto"/>
        <w:jc w:val="center"/>
        <w:rPr>
          <w:color w:val="000000" w:themeColor="text1"/>
        </w:rPr>
      </w:pPr>
      <w:r w:rsidRPr="00605774">
        <w:rPr>
          <w:color w:val="000000" w:themeColor="text1"/>
        </w:rPr>
        <w:t>UN SATUR LAIKA ZĪMOGU</w:t>
      </w:r>
    </w:p>
    <w:p w14:paraId="1CB6E108" w14:textId="77777777" w:rsidR="00990F68" w:rsidRPr="00D47602" w:rsidRDefault="00990F68" w:rsidP="00BA707E">
      <w:pPr>
        <w:ind w:right="171"/>
        <w:jc w:val="both"/>
        <w:rPr>
          <w:sz w:val="22"/>
          <w:szCs w:val="22"/>
        </w:rPr>
      </w:pPr>
    </w:p>
    <w:p w14:paraId="4373A352" w14:textId="77777777" w:rsidR="0050765F" w:rsidRDefault="0050765F" w:rsidP="00116DE8">
      <w:pPr>
        <w:ind w:right="171"/>
        <w:jc w:val="both"/>
        <w:rPr>
          <w:sz w:val="22"/>
          <w:szCs w:val="22"/>
        </w:rPr>
      </w:pPr>
    </w:p>
    <w:p w14:paraId="09FD57F4" w14:textId="281186F8" w:rsidR="00116DE8" w:rsidRPr="00D47602" w:rsidRDefault="0050765F" w:rsidP="00116DE8">
      <w:pPr>
        <w:ind w:right="171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Ivanovska</w:t>
      </w:r>
    </w:p>
    <w:p w14:paraId="1489E6B7" w14:textId="10A0EEDC" w:rsidR="00F761FF" w:rsidRDefault="00CD2BEA" w:rsidP="004F134C">
      <w:pPr>
        <w:ind w:right="171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t</w:t>
      </w:r>
      <w:r w:rsidR="0050765F">
        <w:rPr>
          <w:i/>
          <w:sz w:val="18"/>
          <w:szCs w:val="18"/>
        </w:rPr>
        <w:t>. 26372309</w:t>
      </w:r>
    </w:p>
    <w:p w14:paraId="346ABD9B" w14:textId="522F6C37" w:rsidR="0050765F" w:rsidRDefault="00000000" w:rsidP="004F134C">
      <w:pPr>
        <w:ind w:right="171"/>
        <w:jc w:val="both"/>
        <w:rPr>
          <w:i/>
          <w:sz w:val="18"/>
          <w:szCs w:val="18"/>
        </w:rPr>
      </w:pPr>
      <w:hyperlink r:id="rId9" w:history="1">
        <w:r w:rsidR="0050765F" w:rsidRPr="002B6049">
          <w:rPr>
            <w:rStyle w:val="Hyperlink"/>
            <w:i/>
            <w:sz w:val="18"/>
            <w:szCs w:val="18"/>
          </w:rPr>
          <w:t>gita.ivanovska@kuldiga.lv</w:t>
        </w:r>
      </w:hyperlink>
    </w:p>
    <w:p w14:paraId="7DBE3467" w14:textId="77777777" w:rsidR="0050765F" w:rsidRPr="0050765F" w:rsidRDefault="0050765F" w:rsidP="004F134C">
      <w:pPr>
        <w:ind w:right="171"/>
        <w:jc w:val="both"/>
        <w:rPr>
          <w:i/>
          <w:sz w:val="18"/>
          <w:szCs w:val="18"/>
        </w:rPr>
      </w:pPr>
    </w:p>
    <w:sectPr w:rsidR="0050765F" w:rsidRPr="0050765F" w:rsidSect="008F5DA7">
      <w:head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E297" w14:textId="77777777" w:rsidR="008F48B5" w:rsidRDefault="008F48B5">
      <w:r>
        <w:separator/>
      </w:r>
    </w:p>
  </w:endnote>
  <w:endnote w:type="continuationSeparator" w:id="0">
    <w:p w14:paraId="08DB6381" w14:textId="77777777" w:rsidR="008F48B5" w:rsidRDefault="008F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968D" w14:textId="77777777" w:rsidR="008F48B5" w:rsidRDefault="008F48B5">
      <w:r>
        <w:separator/>
      </w:r>
    </w:p>
  </w:footnote>
  <w:footnote w:type="continuationSeparator" w:id="0">
    <w:p w14:paraId="7428E4ED" w14:textId="77777777" w:rsidR="008F48B5" w:rsidRDefault="008F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EA6E" w14:textId="01B22CE8" w:rsidR="00FE50F3" w:rsidRDefault="005537AE">
    <w:pPr>
      <w:pStyle w:val="Subtitle"/>
      <w:ind w:left="57"/>
      <w:jc w:val="both"/>
      <w:rPr>
        <w:sz w:val="32"/>
        <w:szCs w:val="32"/>
      </w:rPr>
    </w:pPr>
    <w:r>
      <w:rPr>
        <w:noProof/>
        <w:szCs w:val="36"/>
        <w:lang w:eastAsia="lv-LV"/>
      </w:rPr>
      <w:drawing>
        <wp:anchor distT="0" distB="0" distL="114300" distR="114300" simplePos="0" relativeHeight="251657728" behindDoc="1" locked="0" layoutInCell="1" allowOverlap="1" wp14:anchorId="669D65E0" wp14:editId="3F5A2CA0">
          <wp:simplePos x="0" y="0"/>
          <wp:positionH relativeFrom="column">
            <wp:posOffset>-130175</wp:posOffset>
          </wp:positionH>
          <wp:positionV relativeFrom="paragraph">
            <wp:posOffset>-227965</wp:posOffset>
          </wp:positionV>
          <wp:extent cx="671195" cy="815975"/>
          <wp:effectExtent l="0" t="0" r="0" b="0"/>
          <wp:wrapNone/>
          <wp:docPr id="2" name="Picture 1" descr="D:\Users\Dzintars\Desktop\pgp\Kuldigas novads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Dzintars\Desktop\pgp\Kuldigas novads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0F3">
      <w:rPr>
        <w:szCs w:val="36"/>
      </w:rPr>
      <w:t xml:space="preserve">         </w:t>
    </w:r>
    <w:r w:rsidR="00FE50F3">
      <w:rPr>
        <w:sz w:val="32"/>
        <w:szCs w:val="32"/>
      </w:rPr>
      <w:t>KULDĪGAS KOMUNĀLIE PAKALPOJUMI</w:t>
    </w:r>
  </w:p>
  <w:p w14:paraId="36DA73C0" w14:textId="77777777" w:rsidR="00FE50F3" w:rsidRDefault="00FE50F3">
    <w:pPr>
      <w:pStyle w:val="Subtitle"/>
      <w:rPr>
        <w:b w:val="0"/>
        <w:sz w:val="8"/>
        <w:szCs w:val="8"/>
      </w:rPr>
    </w:pPr>
  </w:p>
  <w:p w14:paraId="759754E7" w14:textId="77777777" w:rsidR="00FE50F3" w:rsidRDefault="00FE50F3">
    <w:pPr>
      <w:pStyle w:val="Subtitle"/>
      <w:rPr>
        <w:b w:val="0"/>
        <w:sz w:val="22"/>
        <w:szCs w:val="22"/>
      </w:rPr>
    </w:pPr>
    <w:r>
      <w:rPr>
        <w:b w:val="0"/>
        <w:sz w:val="22"/>
        <w:szCs w:val="22"/>
      </w:rPr>
      <w:t xml:space="preserve">       SABIEDRĪBA AR IEROBEŽOTU ATBILDĪBU</w:t>
    </w:r>
  </w:p>
  <w:p w14:paraId="49A11F0C" w14:textId="77777777" w:rsidR="00FE50F3" w:rsidRDefault="00FE50F3">
    <w:pPr>
      <w:pStyle w:val="Subtitle"/>
      <w:pBdr>
        <w:bottom w:val="single" w:sz="4" w:space="1" w:color="auto"/>
      </w:pBdr>
      <w:rPr>
        <w:b w:val="0"/>
        <w:sz w:val="24"/>
        <w:u w:val="single"/>
      </w:rPr>
    </w:pPr>
  </w:p>
  <w:p w14:paraId="4530F663" w14:textId="77777777" w:rsidR="00FE50F3" w:rsidRDefault="00FE50F3">
    <w:pPr>
      <w:pStyle w:val="Heading1"/>
      <w:tabs>
        <w:tab w:val="clear" w:pos="3240"/>
        <w:tab w:val="clear" w:pos="6480"/>
      </w:tabs>
      <w:jc w:val="center"/>
      <w:rPr>
        <w:i/>
        <w:sz w:val="22"/>
        <w:u w:val="none"/>
      </w:rPr>
    </w:pPr>
    <w:r>
      <w:rPr>
        <w:i/>
        <w:sz w:val="22"/>
        <w:u w:val="none"/>
      </w:rPr>
      <w:t xml:space="preserve">Pilsētas laukums 2, Kuldīga, Kuldīgas novads, LV-3301, vienotais reģ. Nr. 56103000221 </w:t>
    </w:r>
  </w:p>
  <w:p w14:paraId="02690471" w14:textId="77777777" w:rsidR="00FE50F3" w:rsidRDefault="00FE50F3" w:rsidP="00903F4B">
    <w:pPr>
      <w:pStyle w:val="Heading1"/>
      <w:tabs>
        <w:tab w:val="clear" w:pos="3240"/>
        <w:tab w:val="clear" w:pos="6480"/>
      </w:tabs>
      <w:jc w:val="center"/>
      <w:rPr>
        <w:i/>
        <w:sz w:val="22"/>
        <w:u w:val="none"/>
      </w:rPr>
    </w:pPr>
    <w:r>
      <w:rPr>
        <w:i/>
        <w:sz w:val="22"/>
        <w:u w:val="none"/>
      </w:rPr>
      <w:t xml:space="preserve">Tālr. 63321963, e-pasts: </w:t>
    </w:r>
    <w:hyperlink r:id="rId2" w:history="1">
      <w:r w:rsidRPr="000B13AB">
        <w:rPr>
          <w:rStyle w:val="Hyperlink"/>
          <w:i/>
          <w:color w:val="auto"/>
          <w:sz w:val="22"/>
          <w:u w:val="none"/>
        </w:rPr>
        <w:t>kkp@kuldiga.lv</w:t>
      </w:r>
    </w:hyperlink>
    <w:r w:rsidRPr="000B13AB">
      <w:rPr>
        <w:i/>
        <w:sz w:val="22"/>
        <w:u w:val="none"/>
      </w:rPr>
      <w:t xml:space="preserve">, </w:t>
    </w:r>
    <w:hyperlink r:id="rId3" w:history="1">
      <w:r w:rsidRPr="000B13AB">
        <w:rPr>
          <w:rStyle w:val="Hyperlink"/>
          <w:i/>
          <w:color w:val="auto"/>
          <w:sz w:val="22"/>
          <w:u w:val="none"/>
        </w:rPr>
        <w:t>www.kkp.lv</w:t>
      </w:r>
    </w:hyperlink>
    <w:r>
      <w:rPr>
        <w:i/>
        <w:sz w:val="22"/>
        <w:u w:val="none"/>
      </w:rPr>
      <w:t xml:space="preserve"> </w:t>
    </w:r>
  </w:p>
  <w:p w14:paraId="11DC19AD" w14:textId="77777777" w:rsidR="00FE50F3" w:rsidRDefault="00FE5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882"/>
    <w:multiLevelType w:val="hybridMultilevel"/>
    <w:tmpl w:val="5DEE03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802C30"/>
    <w:multiLevelType w:val="hybridMultilevel"/>
    <w:tmpl w:val="507063A0"/>
    <w:lvl w:ilvl="0" w:tplc="78A85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B04818"/>
    <w:multiLevelType w:val="hybridMultilevel"/>
    <w:tmpl w:val="D3529AD0"/>
    <w:lvl w:ilvl="0" w:tplc="A1C6A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112434"/>
    <w:multiLevelType w:val="hybridMultilevel"/>
    <w:tmpl w:val="F9B88A3E"/>
    <w:lvl w:ilvl="0" w:tplc="055E5A6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B82F7C"/>
    <w:multiLevelType w:val="hybridMultilevel"/>
    <w:tmpl w:val="D7AA446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CE71DF"/>
    <w:multiLevelType w:val="hybridMultilevel"/>
    <w:tmpl w:val="9AF8B93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1526532">
    <w:abstractNumId w:val="4"/>
  </w:num>
  <w:num w:numId="2" w16cid:durableId="2091148377">
    <w:abstractNumId w:val="5"/>
  </w:num>
  <w:num w:numId="3" w16cid:durableId="838620862">
    <w:abstractNumId w:val="2"/>
  </w:num>
  <w:num w:numId="4" w16cid:durableId="386998943">
    <w:abstractNumId w:val="1"/>
  </w:num>
  <w:num w:numId="5" w16cid:durableId="658078011">
    <w:abstractNumId w:val="3"/>
  </w:num>
  <w:num w:numId="6" w16cid:durableId="150269634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D0"/>
    <w:rsid w:val="000051B7"/>
    <w:rsid w:val="0001700A"/>
    <w:rsid w:val="00027C1D"/>
    <w:rsid w:val="000334F9"/>
    <w:rsid w:val="0004057A"/>
    <w:rsid w:val="00047ACB"/>
    <w:rsid w:val="000534AF"/>
    <w:rsid w:val="00056FFF"/>
    <w:rsid w:val="00081588"/>
    <w:rsid w:val="00083850"/>
    <w:rsid w:val="0009209D"/>
    <w:rsid w:val="000A01F1"/>
    <w:rsid w:val="000A5B59"/>
    <w:rsid w:val="000B13AB"/>
    <w:rsid w:val="000C14E1"/>
    <w:rsid w:val="000C47BD"/>
    <w:rsid w:val="000C6ABB"/>
    <w:rsid w:val="000C6E3D"/>
    <w:rsid w:val="000E0660"/>
    <w:rsid w:val="000E6591"/>
    <w:rsid w:val="00116AA6"/>
    <w:rsid w:val="00116DE8"/>
    <w:rsid w:val="0014205A"/>
    <w:rsid w:val="001429C2"/>
    <w:rsid w:val="00161259"/>
    <w:rsid w:val="00172B60"/>
    <w:rsid w:val="00176C23"/>
    <w:rsid w:val="00176CD8"/>
    <w:rsid w:val="00177247"/>
    <w:rsid w:val="00177740"/>
    <w:rsid w:val="00180418"/>
    <w:rsid w:val="0018668D"/>
    <w:rsid w:val="00195517"/>
    <w:rsid w:val="00197482"/>
    <w:rsid w:val="001A0ECF"/>
    <w:rsid w:val="001A1D82"/>
    <w:rsid w:val="001A4DA1"/>
    <w:rsid w:val="001E61C6"/>
    <w:rsid w:val="00214498"/>
    <w:rsid w:val="00232C32"/>
    <w:rsid w:val="002345AF"/>
    <w:rsid w:val="0023621D"/>
    <w:rsid w:val="0025668A"/>
    <w:rsid w:val="0026577E"/>
    <w:rsid w:val="002725B7"/>
    <w:rsid w:val="002947B8"/>
    <w:rsid w:val="00297F66"/>
    <w:rsid w:val="002A07FD"/>
    <w:rsid w:val="002C1ABE"/>
    <w:rsid w:val="002C4397"/>
    <w:rsid w:val="002D4BF3"/>
    <w:rsid w:val="002D7BB4"/>
    <w:rsid w:val="002E0229"/>
    <w:rsid w:val="002E1DF0"/>
    <w:rsid w:val="002E4AAB"/>
    <w:rsid w:val="002E51AC"/>
    <w:rsid w:val="002E5647"/>
    <w:rsid w:val="002E7F7E"/>
    <w:rsid w:val="002F52D6"/>
    <w:rsid w:val="003249C6"/>
    <w:rsid w:val="00324BC6"/>
    <w:rsid w:val="00325F51"/>
    <w:rsid w:val="00356A7A"/>
    <w:rsid w:val="003608A5"/>
    <w:rsid w:val="00360B99"/>
    <w:rsid w:val="00361B3F"/>
    <w:rsid w:val="003843A6"/>
    <w:rsid w:val="003917E9"/>
    <w:rsid w:val="00396369"/>
    <w:rsid w:val="003A0866"/>
    <w:rsid w:val="003A0C60"/>
    <w:rsid w:val="003E07D2"/>
    <w:rsid w:val="003E1DA6"/>
    <w:rsid w:val="003F49B0"/>
    <w:rsid w:val="0040097F"/>
    <w:rsid w:val="00401C4F"/>
    <w:rsid w:val="00434FDC"/>
    <w:rsid w:val="00436450"/>
    <w:rsid w:val="00463DD6"/>
    <w:rsid w:val="00473635"/>
    <w:rsid w:val="00474C7F"/>
    <w:rsid w:val="004B34A4"/>
    <w:rsid w:val="004D1707"/>
    <w:rsid w:val="004D3AC5"/>
    <w:rsid w:val="004D6830"/>
    <w:rsid w:val="004E35CA"/>
    <w:rsid w:val="004F044D"/>
    <w:rsid w:val="004F134C"/>
    <w:rsid w:val="004F350B"/>
    <w:rsid w:val="004F41F6"/>
    <w:rsid w:val="00507471"/>
    <w:rsid w:val="0050765F"/>
    <w:rsid w:val="00517255"/>
    <w:rsid w:val="005248C7"/>
    <w:rsid w:val="00535E13"/>
    <w:rsid w:val="005537AE"/>
    <w:rsid w:val="00555CE8"/>
    <w:rsid w:val="00561B30"/>
    <w:rsid w:val="00565019"/>
    <w:rsid w:val="005675DF"/>
    <w:rsid w:val="00581538"/>
    <w:rsid w:val="0058682E"/>
    <w:rsid w:val="00590305"/>
    <w:rsid w:val="005943E5"/>
    <w:rsid w:val="00594E11"/>
    <w:rsid w:val="005A0E82"/>
    <w:rsid w:val="005A5F88"/>
    <w:rsid w:val="005B146A"/>
    <w:rsid w:val="005B293B"/>
    <w:rsid w:val="005B4DF8"/>
    <w:rsid w:val="005C3DE7"/>
    <w:rsid w:val="005D1E96"/>
    <w:rsid w:val="005D2CEE"/>
    <w:rsid w:val="005D4061"/>
    <w:rsid w:val="005E0BAF"/>
    <w:rsid w:val="005E3EB3"/>
    <w:rsid w:val="005F263F"/>
    <w:rsid w:val="005F51E2"/>
    <w:rsid w:val="0060332F"/>
    <w:rsid w:val="0062376B"/>
    <w:rsid w:val="0064041F"/>
    <w:rsid w:val="006511C8"/>
    <w:rsid w:val="0066583E"/>
    <w:rsid w:val="00676D46"/>
    <w:rsid w:val="006865A2"/>
    <w:rsid w:val="006B7F0C"/>
    <w:rsid w:val="006C3754"/>
    <w:rsid w:val="006C7D60"/>
    <w:rsid w:val="006D5869"/>
    <w:rsid w:val="006F791B"/>
    <w:rsid w:val="006F7EE0"/>
    <w:rsid w:val="007162E7"/>
    <w:rsid w:val="0071772A"/>
    <w:rsid w:val="00725181"/>
    <w:rsid w:val="00726629"/>
    <w:rsid w:val="00727927"/>
    <w:rsid w:val="00734996"/>
    <w:rsid w:val="00745E1F"/>
    <w:rsid w:val="00755A0F"/>
    <w:rsid w:val="0076191D"/>
    <w:rsid w:val="007B155D"/>
    <w:rsid w:val="007B51EE"/>
    <w:rsid w:val="007B6FF7"/>
    <w:rsid w:val="007F3824"/>
    <w:rsid w:val="00807BDE"/>
    <w:rsid w:val="00830BB1"/>
    <w:rsid w:val="00831FB0"/>
    <w:rsid w:val="0084445E"/>
    <w:rsid w:val="00882161"/>
    <w:rsid w:val="008B24BB"/>
    <w:rsid w:val="008B47AA"/>
    <w:rsid w:val="008C22E2"/>
    <w:rsid w:val="008D3E2C"/>
    <w:rsid w:val="008D7E9B"/>
    <w:rsid w:val="008F0FF8"/>
    <w:rsid w:val="008F48B5"/>
    <w:rsid w:val="008F5DA7"/>
    <w:rsid w:val="00903F4B"/>
    <w:rsid w:val="00912787"/>
    <w:rsid w:val="00914796"/>
    <w:rsid w:val="009179D4"/>
    <w:rsid w:val="00924353"/>
    <w:rsid w:val="009426B1"/>
    <w:rsid w:val="009436F1"/>
    <w:rsid w:val="009505F8"/>
    <w:rsid w:val="00971EA6"/>
    <w:rsid w:val="00972FBE"/>
    <w:rsid w:val="00990F68"/>
    <w:rsid w:val="0099243A"/>
    <w:rsid w:val="009928B1"/>
    <w:rsid w:val="009942DD"/>
    <w:rsid w:val="009A6369"/>
    <w:rsid w:val="009C632A"/>
    <w:rsid w:val="009D534F"/>
    <w:rsid w:val="009E3AC7"/>
    <w:rsid w:val="00A02060"/>
    <w:rsid w:val="00A02FBC"/>
    <w:rsid w:val="00A12A67"/>
    <w:rsid w:val="00A178C5"/>
    <w:rsid w:val="00A27935"/>
    <w:rsid w:val="00A317B1"/>
    <w:rsid w:val="00A439C5"/>
    <w:rsid w:val="00A44A24"/>
    <w:rsid w:val="00A6142A"/>
    <w:rsid w:val="00A70D08"/>
    <w:rsid w:val="00A7374D"/>
    <w:rsid w:val="00A76528"/>
    <w:rsid w:val="00AA091F"/>
    <w:rsid w:val="00AB1A63"/>
    <w:rsid w:val="00AF4364"/>
    <w:rsid w:val="00B26273"/>
    <w:rsid w:val="00B349D0"/>
    <w:rsid w:val="00B375DA"/>
    <w:rsid w:val="00B609C9"/>
    <w:rsid w:val="00B64B10"/>
    <w:rsid w:val="00B652C0"/>
    <w:rsid w:val="00B72D16"/>
    <w:rsid w:val="00B73B74"/>
    <w:rsid w:val="00B76096"/>
    <w:rsid w:val="00B86DA7"/>
    <w:rsid w:val="00B914BD"/>
    <w:rsid w:val="00BA35CF"/>
    <w:rsid w:val="00BA657B"/>
    <w:rsid w:val="00BA707E"/>
    <w:rsid w:val="00BD3D05"/>
    <w:rsid w:val="00BE3A9D"/>
    <w:rsid w:val="00BE7378"/>
    <w:rsid w:val="00BE7505"/>
    <w:rsid w:val="00C00898"/>
    <w:rsid w:val="00C01A6C"/>
    <w:rsid w:val="00C064FE"/>
    <w:rsid w:val="00C07B4D"/>
    <w:rsid w:val="00C116F3"/>
    <w:rsid w:val="00C233AD"/>
    <w:rsid w:val="00C34196"/>
    <w:rsid w:val="00C36297"/>
    <w:rsid w:val="00C406D0"/>
    <w:rsid w:val="00C42222"/>
    <w:rsid w:val="00C52060"/>
    <w:rsid w:val="00C53B6D"/>
    <w:rsid w:val="00C557C7"/>
    <w:rsid w:val="00C83C07"/>
    <w:rsid w:val="00C86C47"/>
    <w:rsid w:val="00CA7FC0"/>
    <w:rsid w:val="00CC3750"/>
    <w:rsid w:val="00CC56AC"/>
    <w:rsid w:val="00CD2BEA"/>
    <w:rsid w:val="00CE031A"/>
    <w:rsid w:val="00CE0B61"/>
    <w:rsid w:val="00CE14EC"/>
    <w:rsid w:val="00CF68BB"/>
    <w:rsid w:val="00D142E5"/>
    <w:rsid w:val="00D17078"/>
    <w:rsid w:val="00D23B59"/>
    <w:rsid w:val="00D255EA"/>
    <w:rsid w:val="00D35077"/>
    <w:rsid w:val="00D46DFF"/>
    <w:rsid w:val="00D47602"/>
    <w:rsid w:val="00D72A47"/>
    <w:rsid w:val="00D7555C"/>
    <w:rsid w:val="00D926C2"/>
    <w:rsid w:val="00D93774"/>
    <w:rsid w:val="00D9626F"/>
    <w:rsid w:val="00D96356"/>
    <w:rsid w:val="00D96EE4"/>
    <w:rsid w:val="00DA1D15"/>
    <w:rsid w:val="00DA3697"/>
    <w:rsid w:val="00DE1B4D"/>
    <w:rsid w:val="00DE3EF5"/>
    <w:rsid w:val="00DE6658"/>
    <w:rsid w:val="00E00B41"/>
    <w:rsid w:val="00E2073B"/>
    <w:rsid w:val="00E27C6B"/>
    <w:rsid w:val="00E40FEB"/>
    <w:rsid w:val="00E45A2E"/>
    <w:rsid w:val="00E57A97"/>
    <w:rsid w:val="00E6093D"/>
    <w:rsid w:val="00E60C82"/>
    <w:rsid w:val="00E7462B"/>
    <w:rsid w:val="00E87824"/>
    <w:rsid w:val="00E92254"/>
    <w:rsid w:val="00E925BE"/>
    <w:rsid w:val="00E9593E"/>
    <w:rsid w:val="00E975EB"/>
    <w:rsid w:val="00EB72E9"/>
    <w:rsid w:val="00EC6A0E"/>
    <w:rsid w:val="00ED667D"/>
    <w:rsid w:val="00EE43DB"/>
    <w:rsid w:val="00EE43E6"/>
    <w:rsid w:val="00F00FB7"/>
    <w:rsid w:val="00F034B9"/>
    <w:rsid w:val="00F07650"/>
    <w:rsid w:val="00F41683"/>
    <w:rsid w:val="00F469FD"/>
    <w:rsid w:val="00F761FF"/>
    <w:rsid w:val="00FA5947"/>
    <w:rsid w:val="00FB1AB2"/>
    <w:rsid w:val="00FC776F"/>
    <w:rsid w:val="00FD74AA"/>
    <w:rsid w:val="00FD7E80"/>
    <w:rsid w:val="00FE50F3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EE51E"/>
  <w15:chartTrackingRefBased/>
  <w15:docId w15:val="{DF30C936-9FF2-4315-B14F-552F0E24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0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240"/>
        <w:tab w:val="left" w:pos="648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375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E56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2F52D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pacing w:val="48"/>
      <w:sz w:val="36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rsid w:val="002F52D6"/>
    <w:pPr>
      <w:spacing w:line="360" w:lineRule="auto"/>
      <w:ind w:firstLine="720"/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c3">
    <w:name w:val="c3"/>
    <w:basedOn w:val="DefaultParagraphFont"/>
  </w:style>
  <w:style w:type="character" w:customStyle="1" w:styleId="CharChar1">
    <w:name w:val="Char Char1"/>
    <w:rPr>
      <w:sz w:val="24"/>
      <w:szCs w:val="24"/>
      <w:lang w:val="en-GB" w:eastAsia="en-US" w:bidi="ar-SA"/>
    </w:rPr>
  </w:style>
  <w:style w:type="paragraph" w:customStyle="1" w:styleId="naisf">
    <w:name w:val="naisf"/>
    <w:basedOn w:val="Normal"/>
    <w:pPr>
      <w:spacing w:before="75" w:after="75"/>
      <w:ind w:firstLine="375"/>
      <w:jc w:val="both"/>
    </w:pPr>
    <w:rPr>
      <w:lang w:eastAsia="lv-LV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link w:val="Header"/>
    <w:rsid w:val="00BA707E"/>
    <w:rPr>
      <w:sz w:val="24"/>
      <w:szCs w:val="24"/>
      <w:lang w:val="en-US" w:eastAsia="en-US" w:bidi="ar-SA"/>
    </w:rPr>
  </w:style>
  <w:style w:type="paragraph" w:customStyle="1" w:styleId="CharChar2">
    <w:name w:val="Char Char2"/>
    <w:basedOn w:val="Normal"/>
    <w:next w:val="Normal"/>
    <w:rsid w:val="00BA707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3">
    <w:name w:val="Char Char3"/>
    <w:basedOn w:val="Normal"/>
    <w:next w:val="Normal"/>
    <w:rsid w:val="00232C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D534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B146A"/>
    <w:pPr>
      <w:ind w:left="720"/>
      <w:contextualSpacing/>
    </w:pPr>
    <w:rPr>
      <w:sz w:val="20"/>
      <w:szCs w:val="20"/>
      <w:lang w:val="en-US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5B1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kp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ta.ivanovska@kuldiga.l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kp.lv" TargetMode="External"/><Relationship Id="rId2" Type="http://schemas.openxmlformats.org/officeDocument/2006/relationships/hyperlink" Target="mailto:kkp@kuldiga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144BC-375E-4E02-937A-CB8DA049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SABIEDRĪBA AR IEROBEŽOTU ATBILDĪBU</vt:lpstr>
      <vt:lpstr>SABIEDRĪBA AR IEROBEŽOTU ATBILDĪBU</vt:lpstr>
    </vt:vector>
  </TitlesOfParts>
  <Company>Kuldīgas Komunālie pakalpojumi</Company>
  <LinksUpToDate>false</LinksUpToDate>
  <CharactersWithSpaces>1268</CharactersWithSpaces>
  <SharedDoc>false</SharedDoc>
  <HLinks>
    <vt:vector size="18" baseType="variant">
      <vt:variant>
        <vt:i4>7077910</vt:i4>
      </vt:variant>
      <vt:variant>
        <vt:i4>0</vt:i4>
      </vt:variant>
      <vt:variant>
        <vt:i4>0</vt:i4>
      </vt:variant>
      <vt:variant>
        <vt:i4>5</vt:i4>
      </vt:variant>
      <vt:variant>
        <vt:lpwstr>mailto:ritvars.cimermanis@kuldiga.lv</vt:lpwstr>
      </vt:variant>
      <vt:variant>
        <vt:lpwstr/>
      </vt:variant>
      <vt:variant>
        <vt:i4>7536739</vt:i4>
      </vt:variant>
      <vt:variant>
        <vt:i4>3</vt:i4>
      </vt:variant>
      <vt:variant>
        <vt:i4>0</vt:i4>
      </vt:variant>
      <vt:variant>
        <vt:i4>5</vt:i4>
      </vt:variant>
      <vt:variant>
        <vt:lpwstr>http://www.kkp.lv/</vt:lpwstr>
      </vt:variant>
      <vt:variant>
        <vt:lpwstr/>
      </vt:variant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mailto:kkp@kuldiga.lv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 AR IEROBEŽOTU ATBILDĪBU</dc:title>
  <dc:subject/>
  <dc:creator>Gravniece</dc:creator>
  <cp:keywords/>
  <dc:description/>
  <cp:lastModifiedBy>Gita</cp:lastModifiedBy>
  <cp:revision>12</cp:revision>
  <cp:lastPrinted>2018-04-25T06:50:00Z</cp:lastPrinted>
  <dcterms:created xsi:type="dcterms:W3CDTF">2018-05-11T07:11:00Z</dcterms:created>
  <dcterms:modified xsi:type="dcterms:W3CDTF">2023-05-30T06:31:00Z</dcterms:modified>
</cp:coreProperties>
</file>